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20"/>
        <w:gridCol w:w="4533"/>
        <w:gridCol w:w="2440"/>
      </w:tblGrid>
      <w:tr w:rsidR="00AE5E56" w:rsidTr="00EE202A">
        <w:tc>
          <w:tcPr>
            <w:tcW w:w="2520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7340568" r:id="rId6"/>
              </w:object>
            </w:r>
          </w:p>
        </w:tc>
        <w:tc>
          <w:tcPr>
            <w:tcW w:w="45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440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AE3C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</w:t>
            </w:r>
            <w:r w:rsidR="00AE3C7F">
              <w:rPr>
                <w:rFonts w:ascii="Arial" w:hAnsi="Arial" w:cs="Arial"/>
                <w:sz w:val="24"/>
                <w:szCs w:val="24"/>
              </w:rPr>
              <w:t xml:space="preserve"> 24.1</w:t>
            </w:r>
          </w:p>
        </w:tc>
      </w:tr>
      <w:tr w:rsidR="00AE5E56" w:rsidTr="00EE202A">
        <w:tc>
          <w:tcPr>
            <w:tcW w:w="9493" w:type="dxa"/>
            <w:gridSpan w:val="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2E5975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AE3C7F" w:rsidRPr="00AE3C7F">
              <w:rPr>
                <w:rFonts w:ascii="Arial" w:hAnsi="Arial" w:cs="Arial"/>
                <w:sz w:val="24"/>
                <w:szCs w:val="24"/>
              </w:rPr>
              <w:t>Muster Wartungsplan</w:t>
            </w:r>
          </w:p>
          <w:p w:rsidR="00AE5E56" w:rsidRDefault="00AE5E56" w:rsidP="00AE5E56">
            <w:pPr>
              <w:jc w:val="center"/>
            </w:pPr>
          </w:p>
        </w:tc>
      </w:tr>
    </w:tbl>
    <w:p w:rsidR="00AE5E56" w:rsidRDefault="00AE5E56" w:rsidP="00AE5E5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443ED8" w:rsidTr="00443ED8">
        <w:tc>
          <w:tcPr>
            <w:tcW w:w="3539" w:type="dxa"/>
          </w:tcPr>
          <w:p w:rsidR="00443ED8" w:rsidRPr="00443ED8" w:rsidRDefault="00443ED8" w:rsidP="00AE5E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3ED8">
              <w:rPr>
                <w:rFonts w:ascii="Arial" w:hAnsi="Arial" w:cs="Arial"/>
                <w:b/>
                <w:sz w:val="24"/>
                <w:szCs w:val="24"/>
              </w:rPr>
              <w:t>Unternehmen</w:t>
            </w:r>
          </w:p>
        </w:tc>
        <w:tc>
          <w:tcPr>
            <w:tcW w:w="5954" w:type="dxa"/>
          </w:tcPr>
          <w:p w:rsidR="00443ED8" w:rsidRPr="004B76A9" w:rsidRDefault="00443ED8" w:rsidP="00AE5E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3ED8" w:rsidTr="00443ED8">
        <w:tc>
          <w:tcPr>
            <w:tcW w:w="3539" w:type="dxa"/>
          </w:tcPr>
          <w:p w:rsidR="00443ED8" w:rsidRDefault="00443ED8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PLZ, Ort</w:t>
            </w:r>
          </w:p>
        </w:tc>
        <w:tc>
          <w:tcPr>
            <w:tcW w:w="5954" w:type="dxa"/>
          </w:tcPr>
          <w:p w:rsidR="00443ED8" w:rsidRDefault="00443ED8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ED8" w:rsidTr="00443ED8">
        <w:tc>
          <w:tcPr>
            <w:tcW w:w="3539" w:type="dxa"/>
          </w:tcPr>
          <w:p w:rsidR="00443ED8" w:rsidRDefault="00443ED8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Straße, Hausnummer</w:t>
            </w:r>
          </w:p>
        </w:tc>
        <w:tc>
          <w:tcPr>
            <w:tcW w:w="5954" w:type="dxa"/>
          </w:tcPr>
          <w:p w:rsidR="00443ED8" w:rsidRDefault="00443ED8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ED8" w:rsidTr="00443ED8">
        <w:tc>
          <w:tcPr>
            <w:tcW w:w="3539" w:type="dxa"/>
          </w:tcPr>
          <w:p w:rsidR="00443ED8" w:rsidRDefault="00443ED8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Bereich</w:t>
            </w:r>
          </w:p>
        </w:tc>
        <w:tc>
          <w:tcPr>
            <w:tcW w:w="5954" w:type="dxa"/>
          </w:tcPr>
          <w:p w:rsidR="00443ED8" w:rsidRDefault="00443ED8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3ED8" w:rsidRDefault="00443ED8" w:rsidP="00AE5E5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443ED8" w:rsidTr="005B7DEA">
        <w:tc>
          <w:tcPr>
            <w:tcW w:w="3539" w:type="dxa"/>
          </w:tcPr>
          <w:p w:rsidR="00443ED8" w:rsidRPr="00443ED8" w:rsidRDefault="00443ED8" w:rsidP="00443ED8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443ED8">
              <w:rPr>
                <w:rFonts w:ascii="Arial" w:hAnsi="Arial" w:cs="Arial"/>
                <w:b/>
              </w:rPr>
              <w:t>Geräteidentifikation</w:t>
            </w:r>
          </w:p>
          <w:p w:rsidR="00443ED8" w:rsidRPr="00443ED8" w:rsidRDefault="00443ED8" w:rsidP="00443ED8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Herstellerbezeichnung</w:t>
            </w:r>
          </w:p>
        </w:tc>
        <w:tc>
          <w:tcPr>
            <w:tcW w:w="5954" w:type="dxa"/>
          </w:tcPr>
          <w:p w:rsidR="00443ED8" w:rsidRDefault="00443ED8" w:rsidP="005B7D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ED8" w:rsidTr="005B7DEA">
        <w:tc>
          <w:tcPr>
            <w:tcW w:w="3539" w:type="dxa"/>
          </w:tcPr>
          <w:p w:rsidR="00443ED8" w:rsidRPr="00443ED8" w:rsidRDefault="00443ED8" w:rsidP="00443ED8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443ED8">
              <w:rPr>
                <w:rFonts w:ascii="Arial" w:hAnsi="Arial" w:cs="Arial"/>
                <w:b/>
              </w:rPr>
              <w:t>Art der Maßnahmen</w:t>
            </w:r>
          </w:p>
          <w:p w:rsidR="00443ED8" w:rsidRPr="00443ED8" w:rsidRDefault="00443ED8" w:rsidP="00443ED8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Reinigung, Wartung, Instandsetzung, Validierung</w:t>
            </w:r>
          </w:p>
        </w:tc>
        <w:tc>
          <w:tcPr>
            <w:tcW w:w="5954" w:type="dxa"/>
          </w:tcPr>
          <w:p w:rsidR="00443ED8" w:rsidRDefault="00443ED8" w:rsidP="005B7D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ED8" w:rsidTr="005B7DEA">
        <w:tc>
          <w:tcPr>
            <w:tcW w:w="3539" w:type="dxa"/>
          </w:tcPr>
          <w:p w:rsidR="00443ED8" w:rsidRPr="00443ED8" w:rsidRDefault="00443ED8" w:rsidP="00443ED8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443ED8">
              <w:rPr>
                <w:rFonts w:ascii="Arial" w:hAnsi="Arial" w:cs="Arial"/>
                <w:b/>
              </w:rPr>
              <w:t xml:space="preserve">Intervalle </w:t>
            </w:r>
          </w:p>
          <w:p w:rsidR="00443ED8" w:rsidRPr="00443ED8" w:rsidRDefault="00443ED8" w:rsidP="00443ED8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43ED8">
              <w:rPr>
                <w:rFonts w:ascii="Arial" w:hAnsi="Arial" w:cs="Arial"/>
                <w:sz w:val="20"/>
                <w:szCs w:val="20"/>
              </w:rPr>
              <w:t>Zeitraum</w:t>
            </w:r>
          </w:p>
        </w:tc>
        <w:tc>
          <w:tcPr>
            <w:tcW w:w="5954" w:type="dxa"/>
          </w:tcPr>
          <w:p w:rsidR="00443ED8" w:rsidRDefault="00443ED8" w:rsidP="005B7D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ED8" w:rsidTr="005B7DEA">
        <w:tc>
          <w:tcPr>
            <w:tcW w:w="3539" w:type="dxa"/>
          </w:tcPr>
          <w:p w:rsidR="00443ED8" w:rsidRPr="00443ED8" w:rsidRDefault="00443ED8" w:rsidP="00443ED8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443ED8">
              <w:rPr>
                <w:rFonts w:ascii="Arial" w:hAnsi="Arial" w:cs="Arial"/>
                <w:b/>
              </w:rPr>
              <w:t>Umsetzungsvoraussetzung</w:t>
            </w:r>
          </w:p>
          <w:p w:rsidR="00443ED8" w:rsidRPr="00443ED8" w:rsidRDefault="00443ED8" w:rsidP="00443ED8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43ED8">
              <w:rPr>
                <w:rFonts w:ascii="Arial" w:hAnsi="Arial" w:cs="Arial"/>
                <w:sz w:val="20"/>
                <w:szCs w:val="20"/>
              </w:rPr>
              <w:t>Umsetzung durch Personal, Fachpersonal</w:t>
            </w:r>
            <w:r>
              <w:rPr>
                <w:rFonts w:ascii="Arial" w:hAnsi="Arial" w:cs="Arial"/>
                <w:sz w:val="20"/>
                <w:szCs w:val="20"/>
              </w:rPr>
              <w:t>, Hersteller</w:t>
            </w:r>
          </w:p>
        </w:tc>
        <w:tc>
          <w:tcPr>
            <w:tcW w:w="5954" w:type="dxa"/>
          </w:tcPr>
          <w:p w:rsidR="00443ED8" w:rsidRDefault="00443ED8" w:rsidP="005B7D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ED8" w:rsidRPr="00443ED8" w:rsidTr="00923D8A">
        <w:tc>
          <w:tcPr>
            <w:tcW w:w="9493" w:type="dxa"/>
            <w:gridSpan w:val="2"/>
          </w:tcPr>
          <w:p w:rsidR="00443ED8" w:rsidRPr="00443ED8" w:rsidRDefault="00443ED8" w:rsidP="005B7DEA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443ED8">
              <w:rPr>
                <w:rFonts w:ascii="Arial" w:hAnsi="Arial" w:cs="Arial"/>
                <w:b/>
                <w:color w:val="FF0000"/>
                <w:sz w:val="24"/>
                <w:szCs w:val="24"/>
              </w:rPr>
              <w:t>Sicherheitsbestimmungen</w:t>
            </w:r>
          </w:p>
        </w:tc>
      </w:tr>
      <w:tr w:rsidR="00443ED8" w:rsidTr="00923D8A">
        <w:tc>
          <w:tcPr>
            <w:tcW w:w="9493" w:type="dxa"/>
            <w:gridSpan w:val="2"/>
          </w:tcPr>
          <w:p w:rsidR="00443ED8" w:rsidRDefault="00443ED8" w:rsidP="00443ED8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43ED8">
              <w:rPr>
                <w:rFonts w:ascii="Arial" w:hAnsi="Arial" w:cs="Arial"/>
                <w:color w:val="FF0000"/>
                <w:sz w:val="24"/>
                <w:szCs w:val="24"/>
              </w:rPr>
              <w:t>Eigensicherung beachten</w:t>
            </w:r>
          </w:p>
          <w:p w:rsidR="004B76A9" w:rsidRDefault="004B76A9" w:rsidP="00443ED8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Erste Hilfe Ausstattung bereitstellen</w:t>
            </w:r>
          </w:p>
          <w:p w:rsidR="004B76A9" w:rsidRDefault="004B76A9" w:rsidP="00443ED8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PSA tragen (Aufzählung)</w:t>
            </w:r>
          </w:p>
          <w:p w:rsidR="004B76A9" w:rsidRPr="00443ED8" w:rsidRDefault="004B76A9" w:rsidP="00443ED8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B76A9" w:rsidTr="00923D8A">
        <w:tc>
          <w:tcPr>
            <w:tcW w:w="9493" w:type="dxa"/>
            <w:gridSpan w:val="2"/>
          </w:tcPr>
          <w:p w:rsidR="004B76A9" w:rsidRDefault="004B76A9" w:rsidP="004B76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76A9">
              <w:rPr>
                <w:rFonts w:ascii="Arial" w:hAnsi="Arial" w:cs="Arial"/>
                <w:b/>
                <w:sz w:val="24"/>
                <w:szCs w:val="24"/>
              </w:rPr>
              <w:t>Notfallmaßnahmen</w:t>
            </w:r>
          </w:p>
          <w:p w:rsidR="004B76A9" w:rsidRPr="004B76A9" w:rsidRDefault="004B76A9" w:rsidP="004B76A9">
            <w:pPr>
              <w:rPr>
                <w:rFonts w:ascii="Arial" w:hAnsi="Arial" w:cs="Arial"/>
                <w:sz w:val="20"/>
                <w:szCs w:val="20"/>
              </w:rPr>
            </w:pPr>
            <w:r w:rsidRPr="004B76A9">
              <w:rPr>
                <w:rFonts w:ascii="Arial" w:hAnsi="Arial" w:cs="Arial"/>
                <w:sz w:val="20"/>
                <w:szCs w:val="20"/>
              </w:rPr>
              <w:t xml:space="preserve">Maßnahmen </w:t>
            </w:r>
            <w:r>
              <w:rPr>
                <w:rFonts w:ascii="Arial" w:hAnsi="Arial" w:cs="Arial"/>
                <w:sz w:val="20"/>
                <w:szCs w:val="20"/>
              </w:rPr>
              <w:t>beschreiben (Herstellerangaben)</w:t>
            </w:r>
            <w:r w:rsidR="00275D10">
              <w:rPr>
                <w:rFonts w:ascii="Arial" w:hAnsi="Arial" w:cs="Arial"/>
                <w:sz w:val="20"/>
                <w:szCs w:val="20"/>
              </w:rPr>
              <w:t xml:space="preserve"> Betriebsstörungen, inkl. Notaus</w:t>
            </w:r>
            <w:bookmarkStart w:id="1" w:name="_GoBack"/>
            <w:bookmarkEnd w:id="1"/>
          </w:p>
        </w:tc>
      </w:tr>
      <w:tr w:rsidR="004B76A9" w:rsidTr="00923D8A">
        <w:tc>
          <w:tcPr>
            <w:tcW w:w="9493" w:type="dxa"/>
            <w:gridSpan w:val="2"/>
          </w:tcPr>
          <w:p w:rsidR="004B76A9" w:rsidRPr="004B76A9" w:rsidRDefault="004B76A9" w:rsidP="004B76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ED8" w:rsidTr="00923D8A">
        <w:tc>
          <w:tcPr>
            <w:tcW w:w="9493" w:type="dxa"/>
            <w:gridSpan w:val="2"/>
          </w:tcPr>
          <w:p w:rsidR="00443ED8" w:rsidRPr="00443ED8" w:rsidRDefault="00443ED8" w:rsidP="00443E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3ED8">
              <w:rPr>
                <w:rFonts w:ascii="Arial" w:hAnsi="Arial" w:cs="Arial"/>
                <w:b/>
                <w:sz w:val="24"/>
                <w:szCs w:val="24"/>
              </w:rPr>
              <w:t>Angaben zur Umsetzung</w:t>
            </w:r>
          </w:p>
          <w:p w:rsidR="00443ED8" w:rsidRDefault="00443ED8" w:rsidP="00443E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Tätigkeiten, Austausch von Baugruppen, Verbrauchsmaterial usw.</w:t>
            </w:r>
          </w:p>
        </w:tc>
      </w:tr>
      <w:tr w:rsidR="00443ED8" w:rsidTr="00923D8A">
        <w:tc>
          <w:tcPr>
            <w:tcW w:w="9493" w:type="dxa"/>
            <w:gridSpan w:val="2"/>
          </w:tcPr>
          <w:p w:rsidR="00443ED8" w:rsidRPr="004B76A9" w:rsidRDefault="00443ED8" w:rsidP="004B76A9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ED8" w:rsidTr="005B7DEA">
        <w:tc>
          <w:tcPr>
            <w:tcW w:w="9493" w:type="dxa"/>
            <w:gridSpan w:val="2"/>
          </w:tcPr>
          <w:p w:rsidR="00443ED8" w:rsidRPr="00443ED8" w:rsidRDefault="00443ED8" w:rsidP="005B7D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3ED8">
              <w:rPr>
                <w:rFonts w:ascii="Arial" w:hAnsi="Arial" w:cs="Arial"/>
                <w:b/>
                <w:sz w:val="24"/>
                <w:szCs w:val="24"/>
              </w:rPr>
              <w:t>Hilfsmittel</w:t>
            </w:r>
            <w:r w:rsidRPr="00443ED8">
              <w:rPr>
                <w:rFonts w:ascii="Arial" w:hAnsi="Arial" w:cs="Arial"/>
                <w:b/>
                <w:sz w:val="24"/>
                <w:szCs w:val="24"/>
              </w:rPr>
              <w:t xml:space="preserve"> zur Umsetzung</w:t>
            </w:r>
          </w:p>
          <w:p w:rsidR="00443ED8" w:rsidRPr="00443ED8" w:rsidRDefault="00443ED8" w:rsidP="005B7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Werkzeuge, Ausstattung, Ersatzteile</w:t>
            </w:r>
          </w:p>
        </w:tc>
      </w:tr>
      <w:tr w:rsidR="00443ED8" w:rsidTr="00923D8A">
        <w:tc>
          <w:tcPr>
            <w:tcW w:w="9493" w:type="dxa"/>
            <w:gridSpan w:val="2"/>
          </w:tcPr>
          <w:p w:rsidR="00443ED8" w:rsidRPr="004B76A9" w:rsidRDefault="00443ED8" w:rsidP="004B76A9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ED8" w:rsidRPr="004B76A9" w:rsidTr="00923D8A">
        <w:tc>
          <w:tcPr>
            <w:tcW w:w="9493" w:type="dxa"/>
            <w:gridSpan w:val="2"/>
          </w:tcPr>
          <w:p w:rsidR="00443ED8" w:rsidRPr="004B76A9" w:rsidRDefault="004B76A9" w:rsidP="005B7D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76A9">
              <w:rPr>
                <w:rFonts w:ascii="Arial" w:hAnsi="Arial" w:cs="Arial"/>
                <w:b/>
                <w:sz w:val="24"/>
                <w:szCs w:val="24"/>
              </w:rPr>
              <w:t>Reinigungs- und Desinfektionsmittelangaben</w:t>
            </w:r>
          </w:p>
        </w:tc>
      </w:tr>
      <w:tr w:rsidR="00443ED8" w:rsidTr="005B7DEA">
        <w:tc>
          <w:tcPr>
            <w:tcW w:w="3539" w:type="dxa"/>
          </w:tcPr>
          <w:p w:rsidR="00443ED8" w:rsidRDefault="004B76A9" w:rsidP="004B76A9">
            <w:pPr>
              <w:pStyle w:val="StandardWeb"/>
              <w:shd w:val="clear" w:color="auto" w:fill="FFFFFF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Grobreinigung</w:t>
            </w:r>
          </w:p>
        </w:tc>
        <w:tc>
          <w:tcPr>
            <w:tcW w:w="5954" w:type="dxa"/>
          </w:tcPr>
          <w:p w:rsidR="00443ED8" w:rsidRDefault="00443ED8" w:rsidP="005B7D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6A9" w:rsidTr="005B7DEA">
        <w:tc>
          <w:tcPr>
            <w:tcW w:w="3539" w:type="dxa"/>
          </w:tcPr>
          <w:p w:rsidR="004B76A9" w:rsidRDefault="004B76A9" w:rsidP="004B76A9">
            <w:pPr>
              <w:pStyle w:val="StandardWeb"/>
              <w:shd w:val="clear" w:color="auto" w:fill="FFFFFF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Reinigung mit Reinigungsmittel</w:t>
            </w:r>
          </w:p>
        </w:tc>
        <w:tc>
          <w:tcPr>
            <w:tcW w:w="5954" w:type="dxa"/>
          </w:tcPr>
          <w:p w:rsidR="004B76A9" w:rsidRDefault="004B76A9" w:rsidP="005B7D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6A9" w:rsidTr="005B7DEA">
        <w:tc>
          <w:tcPr>
            <w:tcW w:w="3539" w:type="dxa"/>
          </w:tcPr>
          <w:p w:rsidR="004B76A9" w:rsidRDefault="004B76A9" w:rsidP="004B76A9">
            <w:pPr>
              <w:pStyle w:val="StandardWeb"/>
              <w:shd w:val="clear" w:color="auto" w:fill="FFFFFF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Konzentration</w:t>
            </w:r>
          </w:p>
        </w:tc>
        <w:tc>
          <w:tcPr>
            <w:tcW w:w="5954" w:type="dxa"/>
          </w:tcPr>
          <w:p w:rsidR="004B76A9" w:rsidRDefault="004B76A9" w:rsidP="005B7D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6A9" w:rsidTr="005B7DEA">
        <w:tc>
          <w:tcPr>
            <w:tcW w:w="3539" w:type="dxa"/>
          </w:tcPr>
          <w:p w:rsidR="004B76A9" w:rsidRDefault="004B76A9" w:rsidP="004B76A9">
            <w:pPr>
              <w:pStyle w:val="StandardWeb"/>
              <w:shd w:val="clear" w:color="auto" w:fill="FFFFFF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Spülung</w:t>
            </w:r>
          </w:p>
        </w:tc>
        <w:tc>
          <w:tcPr>
            <w:tcW w:w="5954" w:type="dxa"/>
          </w:tcPr>
          <w:p w:rsidR="004B76A9" w:rsidRDefault="004B76A9" w:rsidP="005B7D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Trinkwasser</w:t>
            </w:r>
          </w:p>
        </w:tc>
      </w:tr>
      <w:tr w:rsidR="004B76A9" w:rsidTr="005B7DEA">
        <w:tc>
          <w:tcPr>
            <w:tcW w:w="3539" w:type="dxa"/>
          </w:tcPr>
          <w:p w:rsidR="004B76A9" w:rsidRDefault="004B76A9" w:rsidP="004B76A9">
            <w:pPr>
              <w:pStyle w:val="StandardWeb"/>
              <w:shd w:val="clear" w:color="auto" w:fill="FFFFFF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Trocknung</w:t>
            </w:r>
          </w:p>
        </w:tc>
        <w:tc>
          <w:tcPr>
            <w:tcW w:w="5954" w:type="dxa"/>
          </w:tcPr>
          <w:p w:rsidR="004B76A9" w:rsidRDefault="004B76A9" w:rsidP="005B7D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Lufttrocknung, Wischtrocknung</w:t>
            </w:r>
          </w:p>
        </w:tc>
      </w:tr>
      <w:tr w:rsidR="004B76A9" w:rsidTr="005B7DEA">
        <w:tc>
          <w:tcPr>
            <w:tcW w:w="3539" w:type="dxa"/>
          </w:tcPr>
          <w:p w:rsidR="004B76A9" w:rsidRDefault="004B76A9" w:rsidP="004B76A9">
            <w:pPr>
              <w:pStyle w:val="StandardWeb"/>
              <w:shd w:val="clear" w:color="auto" w:fill="FFFFFF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Desinfektionsmittel</w:t>
            </w:r>
          </w:p>
        </w:tc>
        <w:tc>
          <w:tcPr>
            <w:tcW w:w="5954" w:type="dxa"/>
          </w:tcPr>
          <w:p w:rsidR="004B76A9" w:rsidRDefault="004B76A9" w:rsidP="005B7D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6A9" w:rsidTr="005B7DEA">
        <w:tc>
          <w:tcPr>
            <w:tcW w:w="3539" w:type="dxa"/>
          </w:tcPr>
          <w:p w:rsidR="004B76A9" w:rsidRDefault="004B76A9" w:rsidP="004B76A9">
            <w:pPr>
              <w:pStyle w:val="StandardWeb"/>
              <w:shd w:val="clear" w:color="auto" w:fill="FFFFFF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Konzentration</w:t>
            </w:r>
          </w:p>
        </w:tc>
        <w:tc>
          <w:tcPr>
            <w:tcW w:w="5954" w:type="dxa"/>
          </w:tcPr>
          <w:p w:rsidR="004B76A9" w:rsidRDefault="004B76A9" w:rsidP="005B7D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6A9" w:rsidTr="005B7DEA">
        <w:tc>
          <w:tcPr>
            <w:tcW w:w="3539" w:type="dxa"/>
          </w:tcPr>
          <w:p w:rsidR="004B76A9" w:rsidRDefault="004B76A9" w:rsidP="004B76A9">
            <w:pPr>
              <w:pStyle w:val="StandardWeb"/>
              <w:shd w:val="clear" w:color="auto" w:fill="FFFFFF"/>
              <w:spacing w:before="0" w:beforeAutospacing="0" w:after="0" w:afterAutospacing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Einwirkzeit in Sekunden</w:t>
            </w:r>
          </w:p>
        </w:tc>
        <w:tc>
          <w:tcPr>
            <w:tcW w:w="5954" w:type="dxa"/>
          </w:tcPr>
          <w:p w:rsidR="004B76A9" w:rsidRDefault="004B76A9" w:rsidP="005B7DE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3ED8" w:rsidRDefault="00443ED8" w:rsidP="00AE5E5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4B76A9" w:rsidTr="004B76A9">
        <w:tc>
          <w:tcPr>
            <w:tcW w:w="3539" w:type="dxa"/>
          </w:tcPr>
          <w:p w:rsidR="004B76A9" w:rsidRDefault="004B76A9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Bearbeitungsstand (Datum)</w:t>
            </w:r>
          </w:p>
        </w:tc>
        <w:tc>
          <w:tcPr>
            <w:tcW w:w="5954" w:type="dxa"/>
          </w:tcPr>
          <w:p w:rsidR="004B76A9" w:rsidRPr="004B76A9" w:rsidRDefault="004B76A9" w:rsidP="00AE5E5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76A9" w:rsidTr="004B76A9">
        <w:tc>
          <w:tcPr>
            <w:tcW w:w="3539" w:type="dxa"/>
          </w:tcPr>
          <w:p w:rsidR="004B76A9" w:rsidRDefault="004B76A9" w:rsidP="00AE5E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Verantwortlich </w:t>
            </w:r>
          </w:p>
          <w:p w:rsidR="004B76A9" w:rsidRPr="004B76A9" w:rsidRDefault="004B76A9" w:rsidP="00AE5E56">
            <w:pPr>
              <w:rPr>
                <w:rFonts w:ascii="Arial" w:hAnsi="Arial" w:cs="Arial"/>
                <w:sz w:val="20"/>
                <w:szCs w:val="20"/>
              </w:rPr>
            </w:pPr>
            <w:r w:rsidRPr="004B76A9">
              <w:rPr>
                <w:rFonts w:ascii="Arial" w:hAnsi="Arial" w:cs="Arial"/>
                <w:sz w:val="20"/>
                <w:szCs w:val="20"/>
              </w:rPr>
              <w:t>Name, Erreichbarkeit</w:t>
            </w:r>
          </w:p>
        </w:tc>
        <w:tc>
          <w:tcPr>
            <w:tcW w:w="5954" w:type="dxa"/>
          </w:tcPr>
          <w:p w:rsidR="004B76A9" w:rsidRDefault="004B76A9" w:rsidP="00AE5E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76A9" w:rsidRDefault="004B76A9" w:rsidP="004B76A9">
      <w:pPr>
        <w:spacing w:after="0"/>
        <w:rPr>
          <w:rFonts w:ascii="Arial" w:hAnsi="Arial" w:cs="Arial"/>
          <w:sz w:val="24"/>
          <w:szCs w:val="24"/>
        </w:rPr>
      </w:pPr>
    </w:p>
    <w:sectPr w:rsidR="004B76A9" w:rsidSect="004B76A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550B"/>
    <w:multiLevelType w:val="hybridMultilevel"/>
    <w:tmpl w:val="96CC74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74FCB"/>
    <w:multiLevelType w:val="hybridMultilevel"/>
    <w:tmpl w:val="434C1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53721"/>
    <w:multiLevelType w:val="hybridMultilevel"/>
    <w:tmpl w:val="59765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1B213F"/>
    <w:rsid w:val="002608CA"/>
    <w:rsid w:val="00275D10"/>
    <w:rsid w:val="002A241A"/>
    <w:rsid w:val="002E5975"/>
    <w:rsid w:val="00372B20"/>
    <w:rsid w:val="00443ED8"/>
    <w:rsid w:val="004A077A"/>
    <w:rsid w:val="004B76A9"/>
    <w:rsid w:val="004F20B7"/>
    <w:rsid w:val="00607532"/>
    <w:rsid w:val="009F6771"/>
    <w:rsid w:val="00AE3C7F"/>
    <w:rsid w:val="00AE5E56"/>
    <w:rsid w:val="00EC3ECD"/>
    <w:rsid w:val="00EE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43ED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AE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4</cp:revision>
  <dcterms:created xsi:type="dcterms:W3CDTF">2020-04-02T09:30:00Z</dcterms:created>
  <dcterms:modified xsi:type="dcterms:W3CDTF">2020-04-02T11:50:00Z</dcterms:modified>
</cp:coreProperties>
</file>